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046F0" w14:textId="409733EC" w:rsidR="009276AC" w:rsidRPr="00F14DD5" w:rsidRDefault="0023187E" w:rsidP="009276AC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10</w:t>
      </w:r>
      <w:r w:rsidR="00673B1A">
        <w:rPr>
          <w:rFonts w:ascii="Arial" w:hAnsi="Arial"/>
          <w:sz w:val="36"/>
          <w:szCs w:val="36"/>
        </w:rPr>
        <w:t>a</w:t>
      </w:r>
      <w:r w:rsidR="00F878EF" w:rsidRPr="00DF5CC3">
        <w:rPr>
          <w:rFonts w:ascii="Arial" w:hAnsi="Arial"/>
          <w:sz w:val="36"/>
          <w:szCs w:val="36"/>
        </w:rPr>
        <w:t>)</w:t>
      </w:r>
    </w:p>
    <w:p w14:paraId="77BE4D1C" w14:textId="77777777" w:rsidR="003C52A3" w:rsidRPr="00075CF7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075CF7">
        <w:rPr>
          <w:rFonts w:ascii="Arial" w:hAnsi="Arial"/>
          <w:sz w:val="36"/>
          <w:szCs w:val="36"/>
        </w:rPr>
        <w:t>Město Roudnice nad Labem</w:t>
      </w:r>
    </w:p>
    <w:p w14:paraId="5AA128E6" w14:textId="77777777" w:rsidR="003C52A3" w:rsidRPr="00075CF7" w:rsidRDefault="004E12B6" w:rsidP="003C52A3">
      <w:pPr>
        <w:jc w:val="center"/>
        <w:rPr>
          <w:rFonts w:ascii="Arial" w:hAnsi="Arial" w:cs="Arial"/>
          <w:b/>
          <w:sz w:val="24"/>
        </w:rPr>
      </w:pPr>
      <w:r w:rsidRPr="00075CF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06372" wp14:editId="44241575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E4146" w14:textId="77777777" w:rsidR="00EA56FE" w:rsidRDefault="00EA56FE" w:rsidP="003C52A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063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" filled="f" stroked="f">
                <v:textbox>
                  <w:txbxContent>
                    <w:p w14:paraId="6B2E4146" w14:textId="77777777" w:rsidR="00EA56FE" w:rsidRDefault="00EA56FE" w:rsidP="003C52A3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996" w:rsidRPr="00075CF7">
        <w:rPr>
          <w:rFonts w:ascii="Arial" w:hAnsi="Arial" w:cs="Arial"/>
          <w:noProof/>
        </w:rPr>
        <w:t>S</w:t>
      </w:r>
      <w:r w:rsidR="00DB7A74" w:rsidRPr="00075CF7">
        <w:rPr>
          <w:rFonts w:ascii="Arial" w:hAnsi="Arial" w:cs="Arial"/>
          <w:noProof/>
        </w:rPr>
        <w:t>trategické a projektové řízení</w:t>
      </w:r>
    </w:p>
    <w:p w14:paraId="73AAF7F6" w14:textId="77777777" w:rsidR="003C52A3" w:rsidRPr="00B71720" w:rsidRDefault="003C52A3" w:rsidP="003C52A3">
      <w:pPr>
        <w:rPr>
          <w:rFonts w:ascii="Arial" w:hAnsi="Arial"/>
          <w:highlight w:val="yellow"/>
        </w:rPr>
      </w:pPr>
    </w:p>
    <w:p w14:paraId="00F7949A" w14:textId="77777777" w:rsidR="00EA56FE" w:rsidRPr="00B71720" w:rsidRDefault="00EA56FE" w:rsidP="003C52A3">
      <w:pPr>
        <w:rPr>
          <w:rFonts w:ascii="Arial" w:hAnsi="Arial"/>
          <w:highlight w:val="yellow"/>
        </w:rPr>
      </w:pPr>
    </w:p>
    <w:p w14:paraId="350C91B7" w14:textId="71F0DA13" w:rsidR="003C52A3" w:rsidRPr="00075CF7" w:rsidRDefault="003C52A3" w:rsidP="003C52A3">
      <w:pPr>
        <w:rPr>
          <w:rFonts w:ascii="Arial" w:hAnsi="Arial"/>
        </w:rPr>
      </w:pPr>
      <w:r w:rsidRPr="00075CF7">
        <w:rPr>
          <w:rFonts w:ascii="Arial" w:hAnsi="Arial"/>
          <w:b/>
        </w:rPr>
        <w:t>Předkladatel:</w:t>
      </w:r>
      <w:r w:rsidRPr="00075CF7">
        <w:rPr>
          <w:rFonts w:ascii="Arial" w:hAnsi="Arial"/>
        </w:rPr>
        <w:t xml:space="preserve">  </w:t>
      </w:r>
      <w:r w:rsidR="009B336B" w:rsidRPr="00075CF7">
        <w:rPr>
          <w:rFonts w:ascii="Arial" w:hAnsi="Arial"/>
        </w:rPr>
        <w:tab/>
      </w:r>
      <w:r w:rsidR="009B336B" w:rsidRPr="00075CF7">
        <w:rPr>
          <w:rFonts w:ascii="Arial" w:hAnsi="Arial"/>
        </w:rPr>
        <w:tab/>
      </w:r>
      <w:r w:rsidR="0094386A">
        <w:rPr>
          <w:rFonts w:ascii="Arial" w:hAnsi="Arial"/>
        </w:rPr>
        <w:t>Ing</w:t>
      </w:r>
      <w:r w:rsidR="0023187E">
        <w:rPr>
          <w:rFonts w:ascii="Arial" w:hAnsi="Arial"/>
        </w:rPr>
        <w:t>. Richard Červený</w:t>
      </w:r>
    </w:p>
    <w:p w14:paraId="3E3EF50B" w14:textId="77777777" w:rsidR="003C52A3" w:rsidRPr="00075CF7" w:rsidRDefault="003C52A3" w:rsidP="003C52A3">
      <w:pPr>
        <w:rPr>
          <w:rFonts w:ascii="Arial" w:hAnsi="Arial"/>
        </w:rPr>
      </w:pPr>
    </w:p>
    <w:p w14:paraId="104B8AFE" w14:textId="74DFD99E" w:rsidR="003C52A3" w:rsidRPr="00075CF7" w:rsidRDefault="003C52A3" w:rsidP="003C52A3">
      <w:pPr>
        <w:rPr>
          <w:rFonts w:ascii="Arial" w:hAnsi="Arial"/>
        </w:rPr>
      </w:pPr>
      <w:r w:rsidRPr="00075CF7">
        <w:rPr>
          <w:rFonts w:ascii="Arial" w:hAnsi="Arial"/>
          <w:b/>
        </w:rPr>
        <w:t>Zpracovatel:</w:t>
      </w:r>
      <w:r w:rsidRPr="00075CF7">
        <w:rPr>
          <w:rFonts w:ascii="Arial" w:hAnsi="Arial"/>
        </w:rPr>
        <w:t xml:space="preserve">  </w:t>
      </w:r>
      <w:r w:rsidR="009B336B" w:rsidRPr="00075CF7">
        <w:rPr>
          <w:rFonts w:ascii="Arial" w:hAnsi="Arial"/>
        </w:rPr>
        <w:tab/>
      </w:r>
      <w:r w:rsidR="009B336B" w:rsidRPr="00075CF7">
        <w:rPr>
          <w:rFonts w:ascii="Arial" w:hAnsi="Arial"/>
        </w:rPr>
        <w:tab/>
      </w:r>
      <w:r w:rsidR="0023187E">
        <w:rPr>
          <w:rFonts w:ascii="Arial" w:hAnsi="Arial"/>
        </w:rPr>
        <w:t>Bc. Tomáš Grunt</w:t>
      </w:r>
      <w:r w:rsidR="005B45B7" w:rsidRPr="00075CF7">
        <w:rPr>
          <w:rFonts w:ascii="Arial" w:hAnsi="Arial"/>
        </w:rPr>
        <w:t xml:space="preserve"> </w:t>
      </w:r>
    </w:p>
    <w:p w14:paraId="3D1FE1EE" w14:textId="77777777" w:rsidR="003C52A3" w:rsidRPr="00075CF7" w:rsidRDefault="003C52A3" w:rsidP="003C52A3">
      <w:pPr>
        <w:rPr>
          <w:rFonts w:ascii="Arial" w:hAnsi="Arial"/>
        </w:rPr>
      </w:pPr>
    </w:p>
    <w:p w14:paraId="0B2B2F05" w14:textId="1B96FB82" w:rsidR="00A15FA2" w:rsidRPr="00075CF7" w:rsidRDefault="00BB7984" w:rsidP="00A15FA2">
      <w:pPr>
        <w:rPr>
          <w:rFonts w:ascii="Arial" w:hAnsi="Arial"/>
        </w:rPr>
      </w:pPr>
      <w:r w:rsidRPr="00075CF7">
        <w:rPr>
          <w:rFonts w:ascii="Arial" w:hAnsi="Arial"/>
          <w:b/>
        </w:rPr>
        <w:t>D</w:t>
      </w:r>
      <w:r w:rsidR="003C52A3" w:rsidRPr="00075CF7">
        <w:rPr>
          <w:rFonts w:ascii="Arial" w:hAnsi="Arial"/>
          <w:b/>
        </w:rPr>
        <w:t xml:space="preserve">o jednání </w:t>
      </w:r>
      <w:r w:rsidR="00906229" w:rsidRPr="00075CF7">
        <w:rPr>
          <w:rFonts w:ascii="Arial" w:hAnsi="Arial"/>
          <w:b/>
        </w:rPr>
        <w:t>Z</w:t>
      </w:r>
      <w:r w:rsidR="00F14DD5" w:rsidRPr="00075CF7">
        <w:rPr>
          <w:rFonts w:ascii="Arial" w:hAnsi="Arial"/>
          <w:b/>
        </w:rPr>
        <w:t>M</w:t>
      </w:r>
      <w:r w:rsidR="003C52A3" w:rsidRPr="00075CF7">
        <w:rPr>
          <w:rFonts w:ascii="Arial" w:hAnsi="Arial"/>
          <w:b/>
        </w:rPr>
        <w:t xml:space="preserve"> dne</w:t>
      </w:r>
      <w:r w:rsidR="003C52A3" w:rsidRPr="00075CF7">
        <w:rPr>
          <w:rFonts w:ascii="Arial" w:hAnsi="Arial"/>
        </w:rPr>
        <w:t xml:space="preserve">: </w:t>
      </w:r>
      <w:r w:rsidR="009B336B" w:rsidRPr="00075CF7">
        <w:rPr>
          <w:rFonts w:ascii="Arial" w:hAnsi="Arial"/>
        </w:rPr>
        <w:tab/>
      </w:r>
      <w:r w:rsidR="0023187E">
        <w:rPr>
          <w:rFonts w:ascii="Arial" w:hAnsi="Arial"/>
        </w:rPr>
        <w:t>9. dubna</w:t>
      </w:r>
      <w:r w:rsidR="00FF2978" w:rsidRPr="00075CF7">
        <w:rPr>
          <w:rFonts w:ascii="Arial" w:hAnsi="Arial"/>
        </w:rPr>
        <w:t xml:space="preserve"> 20</w:t>
      </w:r>
      <w:r w:rsidR="00890A5D" w:rsidRPr="00075CF7">
        <w:rPr>
          <w:rFonts w:ascii="Arial" w:hAnsi="Arial"/>
        </w:rPr>
        <w:t>2</w:t>
      </w:r>
      <w:r w:rsidR="0023187E">
        <w:rPr>
          <w:rFonts w:ascii="Arial" w:hAnsi="Arial"/>
        </w:rPr>
        <w:t>5</w:t>
      </w:r>
    </w:p>
    <w:p w14:paraId="12B79834" w14:textId="77777777" w:rsidR="00A15FA2" w:rsidRPr="00075CF7" w:rsidRDefault="00A15FA2" w:rsidP="00A15FA2">
      <w:pPr>
        <w:rPr>
          <w:rFonts w:ascii="Arial" w:hAnsi="Arial"/>
        </w:rPr>
      </w:pPr>
    </w:p>
    <w:p w14:paraId="656572C2" w14:textId="245ED59C" w:rsidR="0023187E" w:rsidRDefault="003C52A3" w:rsidP="0023187E">
      <w:pPr>
        <w:pStyle w:val="Styl1"/>
      </w:pPr>
      <w:r w:rsidRPr="00075CF7">
        <w:rPr>
          <w:b/>
        </w:rPr>
        <w:t xml:space="preserve">Předmět jednání: </w:t>
      </w:r>
      <w:r w:rsidR="009B336B" w:rsidRPr="00075CF7">
        <w:rPr>
          <w:b/>
        </w:rPr>
        <w:tab/>
      </w:r>
      <w:r w:rsidR="0023187E" w:rsidRPr="0023187E">
        <w:rPr>
          <w:b/>
          <w:bCs/>
        </w:rPr>
        <w:t>Schválení Strategického plánu města Roudnice nad Labem 2026-2035</w:t>
      </w:r>
      <w:r w:rsidR="0023187E">
        <w:t xml:space="preserve"> </w:t>
      </w:r>
    </w:p>
    <w:p w14:paraId="22C438A2" w14:textId="7FF05869" w:rsidR="00130E12" w:rsidRPr="00B71720" w:rsidRDefault="00130E12" w:rsidP="0023187E">
      <w:pPr>
        <w:rPr>
          <w:b/>
          <w:bCs/>
          <w:highlight w:val="yellow"/>
        </w:rPr>
      </w:pPr>
    </w:p>
    <w:p w14:paraId="17579845" w14:textId="4FDDBB59" w:rsidR="00AF32A5" w:rsidRPr="0094386A" w:rsidRDefault="00AF32A5" w:rsidP="0094386A">
      <w:pPr>
        <w:pStyle w:val="Styl1"/>
        <w:jc w:val="both"/>
        <w:rPr>
          <w:rFonts w:cs="Arial"/>
        </w:rPr>
      </w:pPr>
      <w:r w:rsidRPr="0094386A">
        <w:rPr>
          <w:rFonts w:cs="Arial"/>
        </w:rPr>
        <w:t>Město Roudnice nad Labem začal</w:t>
      </w:r>
      <w:r w:rsidR="00277AD0" w:rsidRPr="0094386A">
        <w:rPr>
          <w:rFonts w:cs="Arial"/>
        </w:rPr>
        <w:t>o</w:t>
      </w:r>
      <w:r w:rsidRPr="0094386A">
        <w:rPr>
          <w:rFonts w:cs="Arial"/>
        </w:rPr>
        <w:t xml:space="preserve"> připravovat dokument Strategický plán města</w:t>
      </w:r>
      <w:r w:rsidR="00277AD0" w:rsidRPr="0094386A">
        <w:rPr>
          <w:rFonts w:cs="Arial"/>
        </w:rPr>
        <w:t xml:space="preserve"> pro období 2026 – 2035 (dále jen „plán¨)</w:t>
      </w:r>
      <w:r w:rsidRPr="0094386A">
        <w:rPr>
          <w:rFonts w:cs="Arial"/>
        </w:rPr>
        <w:t xml:space="preserve">, který navazuje na dokument </w:t>
      </w:r>
      <w:r w:rsidR="00277AD0" w:rsidRPr="0094386A">
        <w:rPr>
          <w:rFonts w:cs="Arial"/>
        </w:rPr>
        <w:t>z</w:t>
      </w:r>
      <w:r w:rsidRPr="0094386A">
        <w:rPr>
          <w:rFonts w:cs="Arial"/>
        </w:rPr>
        <w:t xml:space="preserve"> období 2016 – 2025.  </w:t>
      </w:r>
      <w:r w:rsidR="00277AD0" w:rsidRPr="0094386A">
        <w:rPr>
          <w:rFonts w:cs="Arial"/>
        </w:rPr>
        <w:t xml:space="preserve">Rada města Roudnice nad Labem pověřila zhotovením plánu Petru Sýkorovou. Cílem je vytvoření nové strategie rozvoje města Roudnice nad Labem, v kontextu dnešního světa, ve spolupráci se všemi zúčastněnými skupinami a s integrací </w:t>
      </w:r>
      <w:proofErr w:type="spellStart"/>
      <w:r w:rsidR="00277AD0" w:rsidRPr="0094386A">
        <w:rPr>
          <w:rFonts w:cs="Arial"/>
        </w:rPr>
        <w:t>SDGs</w:t>
      </w:r>
      <w:proofErr w:type="spellEnd"/>
      <w:r w:rsidR="00277AD0" w:rsidRPr="0094386A">
        <w:rPr>
          <w:rFonts w:cs="Arial"/>
        </w:rPr>
        <w:t xml:space="preserve"> (Cílů udržitelného rozvoje, OSN). </w:t>
      </w:r>
      <w:r w:rsidR="00AF7499">
        <w:rPr>
          <w:rFonts w:cs="Arial"/>
        </w:rPr>
        <w:t>D</w:t>
      </w:r>
      <w:r w:rsidR="00277AD0" w:rsidRPr="0094386A">
        <w:rPr>
          <w:rFonts w:cs="Arial"/>
        </w:rPr>
        <w:t>ůraz je</w:t>
      </w:r>
      <w:r w:rsidR="00AF7499">
        <w:rPr>
          <w:rFonts w:cs="Arial"/>
        </w:rPr>
        <w:t xml:space="preserve"> kladen</w:t>
      </w:r>
      <w:r w:rsidR="00277AD0" w:rsidRPr="0094386A">
        <w:rPr>
          <w:rFonts w:cs="Arial"/>
        </w:rPr>
        <w:t xml:space="preserve"> na jednoduchost, čtivost, srozumitelnost, moderně komunikovanou strategii jako zastřešující dokument pro další rozvoj města, se shodou napříč politickým spektrem, která bude dávat jasnou linku rozvoje bez ohrožení politickým cyklem. </w:t>
      </w:r>
    </w:p>
    <w:p w14:paraId="476D43FA" w14:textId="77777777" w:rsidR="00AF32A5" w:rsidRPr="0094386A" w:rsidRDefault="00AF32A5" w:rsidP="0094386A">
      <w:pPr>
        <w:pStyle w:val="Styl1"/>
        <w:jc w:val="both"/>
        <w:rPr>
          <w:rFonts w:cs="Arial"/>
        </w:rPr>
      </w:pPr>
    </w:p>
    <w:p w14:paraId="486BBB4C" w14:textId="5BA6C7BC" w:rsidR="00B062F2" w:rsidRPr="0094386A" w:rsidRDefault="00B062F2" w:rsidP="0094386A">
      <w:pPr>
        <w:pStyle w:val="Styl1"/>
        <w:jc w:val="both"/>
        <w:rPr>
          <w:rFonts w:cs="Arial"/>
        </w:rPr>
      </w:pPr>
      <w:r w:rsidRPr="0094386A">
        <w:rPr>
          <w:rFonts w:cs="Arial"/>
        </w:rPr>
        <w:t>Při tvorbě plánu bylo využito dotazníkové šetření, veřejné fórum, konference</w:t>
      </w:r>
      <w:r w:rsidR="0094386A" w:rsidRPr="0094386A">
        <w:rPr>
          <w:rFonts w:cs="Arial"/>
        </w:rPr>
        <w:t xml:space="preserve"> a</w:t>
      </w:r>
      <w:r w:rsidRPr="0094386A">
        <w:rPr>
          <w:rFonts w:cs="Arial"/>
        </w:rPr>
        <w:t xml:space="preserve"> workshopy</w:t>
      </w:r>
      <w:r w:rsidR="0094386A" w:rsidRPr="0094386A">
        <w:rPr>
          <w:rFonts w:cs="Arial"/>
        </w:rPr>
        <w:t xml:space="preserve"> s obyvateli Města Roudnice nad Labem. S menším počtem účastníků byly pořádány kulaté stoly a individuální strukturované rozhovory.</w:t>
      </w:r>
    </w:p>
    <w:p w14:paraId="35E22C3B" w14:textId="77777777" w:rsidR="00B062F2" w:rsidRPr="0094386A" w:rsidRDefault="00B062F2" w:rsidP="0094386A">
      <w:pPr>
        <w:pStyle w:val="Styl1"/>
        <w:jc w:val="both"/>
        <w:rPr>
          <w:rFonts w:cs="Arial"/>
        </w:rPr>
      </w:pPr>
    </w:p>
    <w:p w14:paraId="10F9E281" w14:textId="7132A063" w:rsidR="0023187E" w:rsidRDefault="00B062F2" w:rsidP="0094386A">
      <w:pPr>
        <w:pStyle w:val="Styl1"/>
        <w:jc w:val="both"/>
      </w:pPr>
      <w:r w:rsidRPr="0094386A">
        <w:t>Z procesu vytváření plánu vzešel strategický tým, který bude nadále s tímto dokumentem pracovat. Součástí práce strategického týmu bude vytvoření a správa zásobníku projektů, vytváření akčních plánů, diskuze nad nastavenými cíli apod.</w:t>
      </w:r>
      <w:r>
        <w:t xml:space="preserve"> </w:t>
      </w:r>
    </w:p>
    <w:p w14:paraId="002015C0" w14:textId="77777777" w:rsidR="00004BE8" w:rsidRPr="00004BE8" w:rsidRDefault="00004BE8" w:rsidP="00004BE8">
      <w:pPr>
        <w:pStyle w:val="Styl1"/>
        <w:jc w:val="both"/>
      </w:pPr>
    </w:p>
    <w:p w14:paraId="742454EB" w14:textId="77777777" w:rsidR="00E27489" w:rsidRPr="00B71720" w:rsidRDefault="00E27489" w:rsidP="007973E4">
      <w:pPr>
        <w:pStyle w:val="Styl1"/>
        <w:jc w:val="both"/>
        <w:rPr>
          <w:highlight w:val="yellow"/>
        </w:rPr>
      </w:pPr>
    </w:p>
    <w:p w14:paraId="30DAA911" w14:textId="77777777" w:rsidR="00AF66DC" w:rsidRPr="00807547" w:rsidRDefault="003C52A3" w:rsidP="003C52A3">
      <w:pPr>
        <w:pStyle w:val="Styl1"/>
        <w:rPr>
          <w:b/>
        </w:rPr>
      </w:pPr>
      <w:r w:rsidRPr="00807547">
        <w:rPr>
          <w:b/>
        </w:rPr>
        <w:t>Návrh na usnesení:</w:t>
      </w:r>
    </w:p>
    <w:p w14:paraId="771EDEAB" w14:textId="77777777" w:rsidR="00A817CB" w:rsidRPr="00807547" w:rsidRDefault="00A817CB" w:rsidP="00A817CB">
      <w:pPr>
        <w:pStyle w:val="Zkladntext"/>
        <w:rPr>
          <w:rFonts w:ascii="Arial" w:hAnsi="Arial" w:cs="Arial"/>
          <w:b/>
        </w:rPr>
      </w:pPr>
    </w:p>
    <w:p w14:paraId="4F94C804" w14:textId="733DABF3" w:rsidR="00906229" w:rsidRDefault="00906229" w:rsidP="00A817CB">
      <w:pPr>
        <w:pStyle w:val="Zkladntext"/>
        <w:rPr>
          <w:rFonts w:ascii="Arial" w:hAnsi="Arial" w:cs="Arial"/>
          <w:b/>
        </w:rPr>
      </w:pPr>
      <w:r w:rsidRPr="00807547">
        <w:rPr>
          <w:rFonts w:ascii="Arial" w:hAnsi="Arial" w:cs="Arial"/>
          <w:b/>
        </w:rPr>
        <w:t xml:space="preserve">Zastupitelstvo města </w:t>
      </w:r>
      <w:r w:rsidR="00CE1E67" w:rsidRPr="00807547">
        <w:rPr>
          <w:rFonts w:ascii="Arial" w:hAnsi="Arial" w:cs="Arial"/>
          <w:b/>
        </w:rPr>
        <w:t xml:space="preserve"> </w:t>
      </w:r>
      <w:r w:rsidRPr="00807547">
        <w:rPr>
          <w:rFonts w:ascii="Arial" w:hAnsi="Arial" w:cs="Arial"/>
          <w:b/>
        </w:rPr>
        <w:t>s c h v a l u j e  předložený</w:t>
      </w:r>
      <w:r w:rsidR="0023187E">
        <w:rPr>
          <w:rFonts w:ascii="Arial" w:hAnsi="Arial" w:cs="Arial"/>
          <w:b/>
        </w:rPr>
        <w:t xml:space="preserve"> </w:t>
      </w:r>
      <w:r w:rsidRPr="00807547">
        <w:rPr>
          <w:rFonts w:ascii="Arial" w:hAnsi="Arial" w:cs="Arial"/>
          <w:b/>
        </w:rPr>
        <w:t>Strategick</w:t>
      </w:r>
      <w:r w:rsidR="0023187E">
        <w:rPr>
          <w:rFonts w:ascii="Arial" w:hAnsi="Arial" w:cs="Arial"/>
          <w:b/>
        </w:rPr>
        <w:t>ý</w:t>
      </w:r>
      <w:r w:rsidRPr="00807547">
        <w:rPr>
          <w:rFonts w:ascii="Arial" w:hAnsi="Arial" w:cs="Arial"/>
          <w:b/>
        </w:rPr>
        <w:t xml:space="preserve"> plán</w:t>
      </w:r>
      <w:r w:rsidR="0023187E">
        <w:rPr>
          <w:rFonts w:ascii="Arial" w:hAnsi="Arial" w:cs="Arial"/>
          <w:b/>
        </w:rPr>
        <w:t xml:space="preserve"> rozvoje města Roudnice nad Labem pro období 2026 – 2035.</w:t>
      </w:r>
      <w:r w:rsidRPr="00807547">
        <w:rPr>
          <w:rFonts w:ascii="Arial" w:hAnsi="Arial" w:cs="Arial"/>
          <w:b/>
        </w:rPr>
        <w:t xml:space="preserve"> </w:t>
      </w:r>
    </w:p>
    <w:p w14:paraId="21FF3948" w14:textId="77777777" w:rsidR="00A84BA0" w:rsidRPr="00807547" w:rsidRDefault="00A84BA0" w:rsidP="00A817CB">
      <w:pPr>
        <w:pStyle w:val="Zkladntext"/>
        <w:rPr>
          <w:rFonts w:ascii="Arial" w:hAnsi="Arial" w:cs="Arial"/>
          <w:b/>
        </w:rPr>
      </w:pPr>
    </w:p>
    <w:p w14:paraId="19CA2F4D" w14:textId="77777777" w:rsidR="004809BE" w:rsidRPr="00807547" w:rsidRDefault="004809BE" w:rsidP="00CF7BED">
      <w:pPr>
        <w:pStyle w:val="Zkladntext"/>
        <w:rPr>
          <w:rFonts w:ascii="Arial" w:hAnsi="Arial" w:cs="Arial"/>
          <w:b/>
        </w:rPr>
      </w:pPr>
    </w:p>
    <w:p w14:paraId="7C855B62" w14:textId="77777777" w:rsidR="00FE06EB" w:rsidRPr="00807547" w:rsidRDefault="00270CEA" w:rsidP="00270CEA">
      <w:pPr>
        <w:pStyle w:val="Styl1"/>
        <w:jc w:val="both"/>
        <w:rPr>
          <w:b/>
        </w:rPr>
      </w:pPr>
      <w:r w:rsidRPr="00807547">
        <w:rPr>
          <w:b/>
        </w:rPr>
        <w:t>Přílohy:</w:t>
      </w:r>
    </w:p>
    <w:p w14:paraId="21E87B2D" w14:textId="77777777" w:rsidR="0023187E" w:rsidRDefault="0023187E" w:rsidP="0023187E">
      <w:pPr>
        <w:pStyle w:val="Styl1"/>
        <w:jc w:val="both"/>
      </w:pPr>
      <w:r>
        <w:t>Strategický plán rozvoje města Roudnice nad Labem</w:t>
      </w:r>
    </w:p>
    <w:p w14:paraId="2FDB0234" w14:textId="0977498F" w:rsidR="0097402B" w:rsidRDefault="0097402B" w:rsidP="00270CEA">
      <w:pPr>
        <w:pStyle w:val="Styl1"/>
        <w:jc w:val="both"/>
      </w:pPr>
    </w:p>
    <w:sectPr w:rsidR="0097402B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7599C" w14:textId="77777777" w:rsidR="004D74EC" w:rsidRDefault="004D74EC" w:rsidP="00D94A15">
      <w:r>
        <w:separator/>
      </w:r>
    </w:p>
  </w:endnote>
  <w:endnote w:type="continuationSeparator" w:id="0">
    <w:p w14:paraId="42186D73" w14:textId="77777777" w:rsidR="004D74EC" w:rsidRDefault="004D74EC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80BE3" w14:textId="77777777" w:rsidR="004D74EC" w:rsidRDefault="004D74EC" w:rsidP="00D94A15">
      <w:r>
        <w:separator/>
      </w:r>
    </w:p>
  </w:footnote>
  <w:footnote w:type="continuationSeparator" w:id="0">
    <w:p w14:paraId="166A4C82" w14:textId="77777777" w:rsidR="004D74EC" w:rsidRDefault="004D74EC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F01A8A"/>
    <w:multiLevelType w:val="hybridMultilevel"/>
    <w:tmpl w:val="975E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03CC7"/>
    <w:multiLevelType w:val="hybridMultilevel"/>
    <w:tmpl w:val="0EEEFD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62DE"/>
    <w:multiLevelType w:val="hybridMultilevel"/>
    <w:tmpl w:val="B3844B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70EA5"/>
    <w:multiLevelType w:val="hybridMultilevel"/>
    <w:tmpl w:val="D944C84E"/>
    <w:lvl w:ilvl="0" w:tplc="8050FB6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530A6460"/>
    <w:multiLevelType w:val="hybridMultilevel"/>
    <w:tmpl w:val="B7A823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207CE"/>
    <w:multiLevelType w:val="hybridMultilevel"/>
    <w:tmpl w:val="DC3A6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16665">
    <w:abstractNumId w:val="8"/>
  </w:num>
  <w:num w:numId="2" w16cid:durableId="1058282834">
    <w:abstractNumId w:val="0"/>
  </w:num>
  <w:num w:numId="3" w16cid:durableId="599141971">
    <w:abstractNumId w:val="1"/>
  </w:num>
  <w:num w:numId="4" w16cid:durableId="1236160441">
    <w:abstractNumId w:val="5"/>
  </w:num>
  <w:num w:numId="5" w16cid:durableId="356931868">
    <w:abstractNumId w:val="12"/>
  </w:num>
  <w:num w:numId="6" w16cid:durableId="1995795022">
    <w:abstractNumId w:val="3"/>
  </w:num>
  <w:num w:numId="7" w16cid:durableId="396562194">
    <w:abstractNumId w:val="4"/>
  </w:num>
  <w:num w:numId="8" w16cid:durableId="568729423">
    <w:abstractNumId w:val="10"/>
  </w:num>
  <w:num w:numId="9" w16cid:durableId="24210489">
    <w:abstractNumId w:val="7"/>
  </w:num>
  <w:num w:numId="10" w16cid:durableId="1226798595">
    <w:abstractNumId w:val="9"/>
  </w:num>
  <w:num w:numId="11" w16cid:durableId="1170749969">
    <w:abstractNumId w:val="2"/>
  </w:num>
  <w:num w:numId="12" w16cid:durableId="725957382">
    <w:abstractNumId w:val="6"/>
  </w:num>
  <w:num w:numId="13" w16cid:durableId="12889254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D37"/>
    <w:rsid w:val="00000637"/>
    <w:rsid w:val="0000232B"/>
    <w:rsid w:val="00004BE8"/>
    <w:rsid w:val="000071BB"/>
    <w:rsid w:val="00013092"/>
    <w:rsid w:val="00027581"/>
    <w:rsid w:val="00030E64"/>
    <w:rsid w:val="00034614"/>
    <w:rsid w:val="000369EF"/>
    <w:rsid w:val="0004023A"/>
    <w:rsid w:val="00043643"/>
    <w:rsid w:val="00044E10"/>
    <w:rsid w:val="00050AF7"/>
    <w:rsid w:val="00057D7A"/>
    <w:rsid w:val="000609E5"/>
    <w:rsid w:val="000647D8"/>
    <w:rsid w:val="000667FB"/>
    <w:rsid w:val="00075CF7"/>
    <w:rsid w:val="00075E43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1333"/>
    <w:rsid w:val="0011485B"/>
    <w:rsid w:val="00123EBA"/>
    <w:rsid w:val="00125003"/>
    <w:rsid w:val="00130E12"/>
    <w:rsid w:val="0014152B"/>
    <w:rsid w:val="001511EA"/>
    <w:rsid w:val="00155520"/>
    <w:rsid w:val="00160BEF"/>
    <w:rsid w:val="00163AB4"/>
    <w:rsid w:val="001958CF"/>
    <w:rsid w:val="00195984"/>
    <w:rsid w:val="0019711F"/>
    <w:rsid w:val="001A7F0A"/>
    <w:rsid w:val="001D71CB"/>
    <w:rsid w:val="001F27A9"/>
    <w:rsid w:val="002004B9"/>
    <w:rsid w:val="00215B1B"/>
    <w:rsid w:val="002275DE"/>
    <w:rsid w:val="0023187E"/>
    <w:rsid w:val="002347F0"/>
    <w:rsid w:val="00241935"/>
    <w:rsid w:val="00242809"/>
    <w:rsid w:val="00253ED2"/>
    <w:rsid w:val="00255117"/>
    <w:rsid w:val="002642DC"/>
    <w:rsid w:val="00270CEA"/>
    <w:rsid w:val="002722EB"/>
    <w:rsid w:val="00277AD0"/>
    <w:rsid w:val="00287739"/>
    <w:rsid w:val="00290062"/>
    <w:rsid w:val="00294386"/>
    <w:rsid w:val="002B2754"/>
    <w:rsid w:val="002C1602"/>
    <w:rsid w:val="002C1C97"/>
    <w:rsid w:val="002C7A6A"/>
    <w:rsid w:val="002D6145"/>
    <w:rsid w:val="002D7940"/>
    <w:rsid w:val="002F0BEA"/>
    <w:rsid w:val="002F2C06"/>
    <w:rsid w:val="0030241E"/>
    <w:rsid w:val="00302E42"/>
    <w:rsid w:val="00310B72"/>
    <w:rsid w:val="0032665A"/>
    <w:rsid w:val="003273E0"/>
    <w:rsid w:val="003330B5"/>
    <w:rsid w:val="00341E01"/>
    <w:rsid w:val="003471E9"/>
    <w:rsid w:val="00355B5D"/>
    <w:rsid w:val="0037478F"/>
    <w:rsid w:val="00382095"/>
    <w:rsid w:val="00386412"/>
    <w:rsid w:val="003909F4"/>
    <w:rsid w:val="003A05DD"/>
    <w:rsid w:val="003B1FDB"/>
    <w:rsid w:val="003C10FA"/>
    <w:rsid w:val="003C52A3"/>
    <w:rsid w:val="003D1338"/>
    <w:rsid w:val="003E1169"/>
    <w:rsid w:val="003E71DD"/>
    <w:rsid w:val="003E750A"/>
    <w:rsid w:val="003F1C69"/>
    <w:rsid w:val="003F3B09"/>
    <w:rsid w:val="003F7BF0"/>
    <w:rsid w:val="004046AB"/>
    <w:rsid w:val="0041194F"/>
    <w:rsid w:val="00422B09"/>
    <w:rsid w:val="0042487B"/>
    <w:rsid w:val="00426B38"/>
    <w:rsid w:val="004300D9"/>
    <w:rsid w:val="0044541F"/>
    <w:rsid w:val="00445594"/>
    <w:rsid w:val="0045091A"/>
    <w:rsid w:val="00451E76"/>
    <w:rsid w:val="00462ED7"/>
    <w:rsid w:val="004809BE"/>
    <w:rsid w:val="00485B55"/>
    <w:rsid w:val="00487D0C"/>
    <w:rsid w:val="004916DD"/>
    <w:rsid w:val="00492EBB"/>
    <w:rsid w:val="004A1942"/>
    <w:rsid w:val="004A2A09"/>
    <w:rsid w:val="004B05FD"/>
    <w:rsid w:val="004B4167"/>
    <w:rsid w:val="004D3FBD"/>
    <w:rsid w:val="004D74EC"/>
    <w:rsid w:val="004E12B6"/>
    <w:rsid w:val="004F4D37"/>
    <w:rsid w:val="004F75A9"/>
    <w:rsid w:val="00504B64"/>
    <w:rsid w:val="0050572C"/>
    <w:rsid w:val="00510281"/>
    <w:rsid w:val="00510E74"/>
    <w:rsid w:val="00514C3A"/>
    <w:rsid w:val="00532F14"/>
    <w:rsid w:val="00536DB2"/>
    <w:rsid w:val="00546572"/>
    <w:rsid w:val="00546B57"/>
    <w:rsid w:val="00557112"/>
    <w:rsid w:val="00563623"/>
    <w:rsid w:val="005679F0"/>
    <w:rsid w:val="005747DA"/>
    <w:rsid w:val="005A5A5E"/>
    <w:rsid w:val="005B45B7"/>
    <w:rsid w:val="005D0C78"/>
    <w:rsid w:val="005D307B"/>
    <w:rsid w:val="005D7063"/>
    <w:rsid w:val="005D7D3F"/>
    <w:rsid w:val="005F1153"/>
    <w:rsid w:val="00607EF2"/>
    <w:rsid w:val="00607F6D"/>
    <w:rsid w:val="00610BA7"/>
    <w:rsid w:val="0061249A"/>
    <w:rsid w:val="00625CFD"/>
    <w:rsid w:val="00631984"/>
    <w:rsid w:val="00645B3A"/>
    <w:rsid w:val="00661EDB"/>
    <w:rsid w:val="00664077"/>
    <w:rsid w:val="00673B1A"/>
    <w:rsid w:val="00675393"/>
    <w:rsid w:val="006810D5"/>
    <w:rsid w:val="0068112F"/>
    <w:rsid w:val="00684B09"/>
    <w:rsid w:val="00686F44"/>
    <w:rsid w:val="00692A44"/>
    <w:rsid w:val="006A15C5"/>
    <w:rsid w:val="006A76E4"/>
    <w:rsid w:val="006A7EE8"/>
    <w:rsid w:val="006B5EA5"/>
    <w:rsid w:val="006B6590"/>
    <w:rsid w:val="006C299A"/>
    <w:rsid w:val="006C4161"/>
    <w:rsid w:val="006C59D0"/>
    <w:rsid w:val="006C7C87"/>
    <w:rsid w:val="006D0866"/>
    <w:rsid w:val="006F103C"/>
    <w:rsid w:val="006F38D6"/>
    <w:rsid w:val="006F4247"/>
    <w:rsid w:val="00711169"/>
    <w:rsid w:val="00711F61"/>
    <w:rsid w:val="00713C5C"/>
    <w:rsid w:val="007201B2"/>
    <w:rsid w:val="00721B53"/>
    <w:rsid w:val="00722A92"/>
    <w:rsid w:val="00724638"/>
    <w:rsid w:val="00726B7B"/>
    <w:rsid w:val="00727CFA"/>
    <w:rsid w:val="00733B6E"/>
    <w:rsid w:val="00760220"/>
    <w:rsid w:val="00785F1A"/>
    <w:rsid w:val="0079033C"/>
    <w:rsid w:val="007922DC"/>
    <w:rsid w:val="00795D4F"/>
    <w:rsid w:val="007973E4"/>
    <w:rsid w:val="007A0404"/>
    <w:rsid w:val="007A78E0"/>
    <w:rsid w:val="007B6773"/>
    <w:rsid w:val="007C1E42"/>
    <w:rsid w:val="007D120D"/>
    <w:rsid w:val="007D498F"/>
    <w:rsid w:val="007E2EA8"/>
    <w:rsid w:val="007E3803"/>
    <w:rsid w:val="007E75AD"/>
    <w:rsid w:val="00802D92"/>
    <w:rsid w:val="00807547"/>
    <w:rsid w:val="00815693"/>
    <w:rsid w:val="00851280"/>
    <w:rsid w:val="0085288F"/>
    <w:rsid w:val="0085746F"/>
    <w:rsid w:val="00863602"/>
    <w:rsid w:val="0087196B"/>
    <w:rsid w:val="00876F69"/>
    <w:rsid w:val="00882E5B"/>
    <w:rsid w:val="00883BFF"/>
    <w:rsid w:val="00890A5D"/>
    <w:rsid w:val="00891A3D"/>
    <w:rsid w:val="0089440C"/>
    <w:rsid w:val="008A2130"/>
    <w:rsid w:val="008A3726"/>
    <w:rsid w:val="008B08A4"/>
    <w:rsid w:val="008C167A"/>
    <w:rsid w:val="008C579D"/>
    <w:rsid w:val="008D45A0"/>
    <w:rsid w:val="0090514E"/>
    <w:rsid w:val="00906229"/>
    <w:rsid w:val="009147A1"/>
    <w:rsid w:val="009276AC"/>
    <w:rsid w:val="00940961"/>
    <w:rsid w:val="0094386A"/>
    <w:rsid w:val="00970255"/>
    <w:rsid w:val="0097402B"/>
    <w:rsid w:val="00992AD1"/>
    <w:rsid w:val="009A1B5B"/>
    <w:rsid w:val="009B336B"/>
    <w:rsid w:val="009C01E1"/>
    <w:rsid w:val="009C6F78"/>
    <w:rsid w:val="009F5A5D"/>
    <w:rsid w:val="00A15FA2"/>
    <w:rsid w:val="00A17B33"/>
    <w:rsid w:val="00A25E49"/>
    <w:rsid w:val="00A26CB1"/>
    <w:rsid w:val="00A324A5"/>
    <w:rsid w:val="00A347DC"/>
    <w:rsid w:val="00A35418"/>
    <w:rsid w:val="00A44DE6"/>
    <w:rsid w:val="00A5248A"/>
    <w:rsid w:val="00A572BF"/>
    <w:rsid w:val="00A745AC"/>
    <w:rsid w:val="00A817CB"/>
    <w:rsid w:val="00A84BA0"/>
    <w:rsid w:val="00A91E9A"/>
    <w:rsid w:val="00AA1C54"/>
    <w:rsid w:val="00AA1F0C"/>
    <w:rsid w:val="00AA7F15"/>
    <w:rsid w:val="00AB40F8"/>
    <w:rsid w:val="00AC3B36"/>
    <w:rsid w:val="00AC44F5"/>
    <w:rsid w:val="00AC77C7"/>
    <w:rsid w:val="00AC7BEB"/>
    <w:rsid w:val="00AD5B84"/>
    <w:rsid w:val="00AE0E23"/>
    <w:rsid w:val="00AE205E"/>
    <w:rsid w:val="00AE73AB"/>
    <w:rsid w:val="00AF32A5"/>
    <w:rsid w:val="00AF4461"/>
    <w:rsid w:val="00AF478A"/>
    <w:rsid w:val="00AF66DC"/>
    <w:rsid w:val="00AF7499"/>
    <w:rsid w:val="00B062F2"/>
    <w:rsid w:val="00B11241"/>
    <w:rsid w:val="00B121A2"/>
    <w:rsid w:val="00B12518"/>
    <w:rsid w:val="00B15895"/>
    <w:rsid w:val="00B31317"/>
    <w:rsid w:val="00B32B43"/>
    <w:rsid w:val="00B32BE0"/>
    <w:rsid w:val="00B32FFD"/>
    <w:rsid w:val="00B47A70"/>
    <w:rsid w:val="00B71720"/>
    <w:rsid w:val="00B857E8"/>
    <w:rsid w:val="00BA69AF"/>
    <w:rsid w:val="00BB01C3"/>
    <w:rsid w:val="00BB4ACA"/>
    <w:rsid w:val="00BB5AE6"/>
    <w:rsid w:val="00BB7707"/>
    <w:rsid w:val="00BB7984"/>
    <w:rsid w:val="00BC2864"/>
    <w:rsid w:val="00BD230B"/>
    <w:rsid w:val="00BF371F"/>
    <w:rsid w:val="00BF7DBC"/>
    <w:rsid w:val="00C14AC5"/>
    <w:rsid w:val="00C17450"/>
    <w:rsid w:val="00C4713F"/>
    <w:rsid w:val="00C4776C"/>
    <w:rsid w:val="00C5401C"/>
    <w:rsid w:val="00C64096"/>
    <w:rsid w:val="00C6751E"/>
    <w:rsid w:val="00C7036C"/>
    <w:rsid w:val="00C73FF8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E1E67"/>
    <w:rsid w:val="00CF7A5E"/>
    <w:rsid w:val="00CF7BED"/>
    <w:rsid w:val="00D01FD2"/>
    <w:rsid w:val="00D02AA8"/>
    <w:rsid w:val="00D20559"/>
    <w:rsid w:val="00D4208F"/>
    <w:rsid w:val="00D434B7"/>
    <w:rsid w:val="00D54451"/>
    <w:rsid w:val="00D63F6C"/>
    <w:rsid w:val="00D82B43"/>
    <w:rsid w:val="00D82D70"/>
    <w:rsid w:val="00D94A15"/>
    <w:rsid w:val="00D956FE"/>
    <w:rsid w:val="00D9709D"/>
    <w:rsid w:val="00DA0EE5"/>
    <w:rsid w:val="00DA2CCF"/>
    <w:rsid w:val="00DB45EB"/>
    <w:rsid w:val="00DB7A74"/>
    <w:rsid w:val="00DC3D2A"/>
    <w:rsid w:val="00DC6060"/>
    <w:rsid w:val="00DD45E3"/>
    <w:rsid w:val="00DD476C"/>
    <w:rsid w:val="00DD7A25"/>
    <w:rsid w:val="00DE6D16"/>
    <w:rsid w:val="00DF16AF"/>
    <w:rsid w:val="00DF5CC3"/>
    <w:rsid w:val="00DF69C3"/>
    <w:rsid w:val="00E132BA"/>
    <w:rsid w:val="00E2525F"/>
    <w:rsid w:val="00E27489"/>
    <w:rsid w:val="00E279BA"/>
    <w:rsid w:val="00E34128"/>
    <w:rsid w:val="00E37C80"/>
    <w:rsid w:val="00E37D92"/>
    <w:rsid w:val="00E44782"/>
    <w:rsid w:val="00E50F5F"/>
    <w:rsid w:val="00E60C3C"/>
    <w:rsid w:val="00E6704D"/>
    <w:rsid w:val="00E67FBF"/>
    <w:rsid w:val="00E800DB"/>
    <w:rsid w:val="00E80F0C"/>
    <w:rsid w:val="00E82CE0"/>
    <w:rsid w:val="00E83996"/>
    <w:rsid w:val="00E91D4B"/>
    <w:rsid w:val="00E95248"/>
    <w:rsid w:val="00EA463A"/>
    <w:rsid w:val="00EA56FE"/>
    <w:rsid w:val="00EB03D2"/>
    <w:rsid w:val="00EB497F"/>
    <w:rsid w:val="00EC25EE"/>
    <w:rsid w:val="00EC2E39"/>
    <w:rsid w:val="00ED3483"/>
    <w:rsid w:val="00ED6A70"/>
    <w:rsid w:val="00EE7796"/>
    <w:rsid w:val="00EE7A0B"/>
    <w:rsid w:val="00F11DBB"/>
    <w:rsid w:val="00F14DD5"/>
    <w:rsid w:val="00F2157D"/>
    <w:rsid w:val="00F2282D"/>
    <w:rsid w:val="00F36951"/>
    <w:rsid w:val="00F56C92"/>
    <w:rsid w:val="00F747C3"/>
    <w:rsid w:val="00F80A48"/>
    <w:rsid w:val="00F84D78"/>
    <w:rsid w:val="00F876C4"/>
    <w:rsid w:val="00F878EF"/>
    <w:rsid w:val="00F92F2D"/>
    <w:rsid w:val="00FA12CD"/>
    <w:rsid w:val="00FA15FB"/>
    <w:rsid w:val="00FA2D85"/>
    <w:rsid w:val="00FA6CB5"/>
    <w:rsid w:val="00FB3E5D"/>
    <w:rsid w:val="00FB5B11"/>
    <w:rsid w:val="00FC26B8"/>
    <w:rsid w:val="00FC5951"/>
    <w:rsid w:val="00FD1238"/>
    <w:rsid w:val="00FD211D"/>
    <w:rsid w:val="00FD2936"/>
    <w:rsid w:val="00FD4C6F"/>
    <w:rsid w:val="00FE06EB"/>
    <w:rsid w:val="00FE21EC"/>
    <w:rsid w:val="00FF0DF6"/>
    <w:rsid w:val="00FF12A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6D444"/>
  <w15:docId w15:val="{DB9F0AC1-F51D-4524-A19E-8C1A18D1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qFormat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94A15"/>
  </w:style>
  <w:style w:type="paragraph" w:styleId="Zpat">
    <w:name w:val="footer"/>
    <w:basedOn w:val="Normln"/>
    <w:link w:val="Zpat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Textpoznpodarou">
    <w:name w:val="footnote text"/>
    <w:basedOn w:val="Normln"/>
    <w:link w:val="TextpoznpodarouChar"/>
    <w:semiHidden/>
    <w:rsid w:val="00451E76"/>
  </w:style>
  <w:style w:type="character" w:customStyle="1" w:styleId="TextpoznpodarouChar">
    <w:name w:val="Text pozn. pod čarou Char"/>
    <w:basedOn w:val="Standardnpsmoodstavce"/>
    <w:link w:val="Textpoznpodarou"/>
    <w:semiHidden/>
    <w:rsid w:val="00451E76"/>
  </w:style>
  <w:style w:type="paragraph" w:customStyle="1" w:styleId="CharCharCharCharCharChar1">
    <w:name w:val="Char Char Char Char Char Char"/>
    <w:basedOn w:val="Normln"/>
    <w:rsid w:val="0023187E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1EA34-998C-4611-97E2-6638BF27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233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Grunt Tomáš</cp:lastModifiedBy>
  <cp:revision>28</cp:revision>
  <cp:lastPrinted>2019-04-10T12:26:00Z</cp:lastPrinted>
  <dcterms:created xsi:type="dcterms:W3CDTF">2019-11-06T15:38:00Z</dcterms:created>
  <dcterms:modified xsi:type="dcterms:W3CDTF">2025-03-27T14:09:00Z</dcterms:modified>
</cp:coreProperties>
</file>